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E2064A">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5CA91F6B" w14:textId="77777777" w:rsidR="009B6FB3" w:rsidRDefault="009B6FB3" w:rsidP="00723680">
      <w:pPr>
        <w:spacing w:after="0" w:line="240" w:lineRule="auto"/>
        <w:jc w:val="center"/>
        <w:rPr>
          <w:rFonts w:ascii="Arial" w:hAnsi="Arial" w:cs="Arial"/>
          <w:b/>
          <w:bCs/>
          <w:sz w:val="20"/>
          <w:szCs w:val="20"/>
        </w:rPr>
      </w:pPr>
    </w:p>
    <w:p w14:paraId="7B7CCD2F" w14:textId="77777777" w:rsidR="009B6FB3" w:rsidRDefault="009B6FB3" w:rsidP="00723680">
      <w:pPr>
        <w:spacing w:after="0" w:line="240" w:lineRule="auto"/>
        <w:jc w:val="center"/>
        <w:rPr>
          <w:rFonts w:ascii="Arial" w:hAnsi="Arial" w:cs="Arial"/>
          <w:b/>
          <w:bCs/>
          <w:sz w:val="20"/>
          <w:szCs w:val="20"/>
        </w:rPr>
      </w:pPr>
    </w:p>
    <w:p w14:paraId="74468155" w14:textId="77777777" w:rsidR="009B6FB3" w:rsidRDefault="009B6FB3" w:rsidP="00723680">
      <w:pPr>
        <w:spacing w:after="0" w:line="240" w:lineRule="auto"/>
        <w:jc w:val="center"/>
        <w:rPr>
          <w:rFonts w:ascii="Arial" w:hAnsi="Arial" w:cs="Arial"/>
          <w:b/>
          <w:bCs/>
          <w:sz w:val="20"/>
          <w:szCs w:val="20"/>
        </w:rPr>
      </w:pPr>
    </w:p>
    <w:p w14:paraId="5CB3ED83" w14:textId="77777777" w:rsidR="009B6FB3" w:rsidRDefault="009B6FB3" w:rsidP="00723680">
      <w:pPr>
        <w:spacing w:after="0" w:line="240" w:lineRule="auto"/>
        <w:jc w:val="center"/>
        <w:rPr>
          <w:rFonts w:ascii="Arial" w:hAnsi="Arial" w:cs="Arial"/>
          <w:b/>
          <w:bCs/>
          <w:sz w:val="20"/>
          <w:szCs w:val="20"/>
        </w:rPr>
      </w:pPr>
    </w:p>
    <w:p w14:paraId="3DE8096A" w14:textId="77777777" w:rsidR="009B6FB3" w:rsidRDefault="009B6FB3" w:rsidP="00723680">
      <w:pPr>
        <w:spacing w:after="0" w:line="240" w:lineRule="auto"/>
        <w:jc w:val="center"/>
        <w:rPr>
          <w:rFonts w:ascii="Arial" w:hAnsi="Arial" w:cs="Arial"/>
          <w:b/>
          <w:bCs/>
          <w:sz w:val="20"/>
          <w:szCs w:val="20"/>
        </w:rPr>
      </w:pPr>
    </w:p>
    <w:p w14:paraId="56DF60AE" w14:textId="77777777" w:rsidR="009B6FB3" w:rsidRDefault="009B6FB3" w:rsidP="00723680">
      <w:pPr>
        <w:spacing w:after="0" w:line="240" w:lineRule="auto"/>
        <w:jc w:val="center"/>
        <w:rPr>
          <w:rFonts w:ascii="Arial" w:hAnsi="Arial" w:cs="Arial"/>
          <w:b/>
          <w:bCs/>
          <w:sz w:val="20"/>
          <w:szCs w:val="20"/>
        </w:rPr>
      </w:pPr>
    </w:p>
    <w:p w14:paraId="7E80BEF1" w14:textId="77777777" w:rsidR="009B6FB3" w:rsidRDefault="009B6FB3" w:rsidP="00723680">
      <w:pPr>
        <w:spacing w:after="0" w:line="240" w:lineRule="auto"/>
        <w:jc w:val="center"/>
        <w:rPr>
          <w:rFonts w:ascii="Arial" w:hAnsi="Arial" w:cs="Arial"/>
          <w:b/>
          <w:bCs/>
          <w:sz w:val="20"/>
          <w:szCs w:val="20"/>
        </w:rPr>
      </w:pPr>
    </w:p>
    <w:p w14:paraId="6942A27E" w14:textId="77777777" w:rsidR="009B6FB3" w:rsidRDefault="009B6FB3" w:rsidP="00723680">
      <w:pPr>
        <w:spacing w:after="0" w:line="240" w:lineRule="auto"/>
        <w:jc w:val="center"/>
        <w:rPr>
          <w:rFonts w:ascii="Arial" w:hAnsi="Arial" w:cs="Arial"/>
          <w:b/>
          <w:bCs/>
          <w:sz w:val="20"/>
          <w:szCs w:val="20"/>
        </w:rPr>
      </w:pPr>
    </w:p>
    <w:p w14:paraId="659C9D0D" w14:textId="77777777" w:rsidR="009B6FB3" w:rsidRDefault="009B6FB3" w:rsidP="00723680">
      <w:pPr>
        <w:spacing w:after="0" w:line="240" w:lineRule="auto"/>
        <w:jc w:val="center"/>
        <w:rPr>
          <w:rFonts w:ascii="Arial" w:hAnsi="Arial" w:cs="Arial"/>
          <w:b/>
          <w:bCs/>
          <w:sz w:val="20"/>
          <w:szCs w:val="20"/>
        </w:rPr>
      </w:pPr>
    </w:p>
    <w:p w14:paraId="26C470EA" w14:textId="3C60B8C1"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lastRenderedPageBreak/>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14:paraId="4C2D88D3" w14:textId="77777777" w:rsidTr="00AD6D78">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B6225B" w:rsidRPr="00FE5275" w14:paraId="018862C0" w14:textId="77777777" w:rsidTr="00AD6D78">
        <w:tc>
          <w:tcPr>
            <w:tcW w:w="704" w:type="dxa"/>
          </w:tcPr>
          <w:p w14:paraId="57FFEEA9" w14:textId="77777777" w:rsidR="00B6225B" w:rsidRPr="00FE5275" w:rsidRDefault="00B6225B" w:rsidP="001E6C98">
            <w:pPr>
              <w:pStyle w:val="ListParagraph"/>
              <w:numPr>
                <w:ilvl w:val="0"/>
                <w:numId w:val="19"/>
              </w:numPr>
              <w:ind w:left="0" w:firstLine="0"/>
              <w:rPr>
                <w:rFonts w:ascii="Arial" w:hAnsi="Arial" w:cs="Arial"/>
                <w:sz w:val="20"/>
                <w:szCs w:val="20"/>
              </w:rPr>
            </w:pPr>
          </w:p>
        </w:tc>
        <w:tc>
          <w:tcPr>
            <w:tcW w:w="5103" w:type="dxa"/>
          </w:tcPr>
          <w:p w14:paraId="69A7B717" w14:textId="77777777" w:rsidR="006D7214" w:rsidRPr="006D7214" w:rsidRDefault="006D7214" w:rsidP="006D7214">
            <w:pPr>
              <w:jc w:val="both"/>
              <w:rPr>
                <w:rFonts w:ascii="Arial" w:hAnsi="Arial" w:cs="Arial"/>
                <w:sz w:val="20"/>
                <w:szCs w:val="20"/>
              </w:rPr>
            </w:pPr>
            <w:r w:rsidRPr="006D7214">
              <w:rPr>
                <w:rFonts w:ascii="Arial" w:hAnsi="Arial" w:cs="Arial"/>
                <w:sz w:val="20"/>
                <w:szCs w:val="20"/>
              </w:rPr>
              <w:t>Tiekėjas per paskutinius 5 metus arba per laiką nuo jo įregistravimo dienos (jeigu jis vykdė veiklą mažiau nei 5 metus) turi būti įvykdęs ar vykdo bent vieną ar daugiau sutartį (-</w:t>
            </w:r>
            <w:proofErr w:type="spellStart"/>
            <w:r w:rsidRPr="006D7214">
              <w:rPr>
                <w:rFonts w:ascii="Arial" w:hAnsi="Arial" w:cs="Arial"/>
                <w:sz w:val="20"/>
                <w:szCs w:val="20"/>
              </w:rPr>
              <w:t>is</w:t>
            </w:r>
            <w:proofErr w:type="spellEnd"/>
            <w:r w:rsidRPr="006D7214">
              <w:rPr>
                <w:rFonts w:ascii="Arial" w:hAnsi="Arial" w:cs="Arial"/>
                <w:sz w:val="20"/>
                <w:szCs w:val="20"/>
              </w:rPr>
              <w:t>), kurioje tiekėjas pats atliko visus pažymėtus darbus:</w:t>
            </w:r>
          </w:p>
          <w:p w14:paraId="6227E5C3" w14:textId="23E8EDF8" w:rsidR="006D7214" w:rsidRPr="006D7214" w:rsidRDefault="006D7214" w:rsidP="00905C4F">
            <w:pPr>
              <w:rPr>
                <w:rFonts w:ascii="Arial" w:hAnsi="Arial" w:cs="Arial"/>
                <w:b/>
                <w:bCs/>
                <w:sz w:val="20"/>
                <w:szCs w:val="20"/>
              </w:rPr>
            </w:pPr>
            <w:r w:rsidRPr="006D7214">
              <w:rPr>
                <w:rFonts w:ascii="Arial" w:hAnsi="Arial" w:cs="Arial"/>
                <w:sz w:val="20"/>
                <w:szCs w:val="20"/>
              </w:rPr>
              <w:br/>
            </w:r>
            <w:sdt>
              <w:sdtPr>
                <w:rPr>
                  <w:rFonts w:ascii="Arial" w:hAnsi="Arial" w:cs="Arial"/>
                  <w:b/>
                  <w:bCs/>
                  <w:sz w:val="20"/>
                  <w:szCs w:val="20"/>
                </w:rPr>
                <w:id w:val="-630329745"/>
                <w14:checkbox>
                  <w14:checked w14:val="1"/>
                  <w14:checkedState w14:val="2612" w14:font="MS Gothic"/>
                  <w14:uncheckedState w14:val="2610" w14:font="MS Gothic"/>
                </w14:checkbox>
              </w:sdtPr>
              <w:sdtEndPr/>
              <w:sdtContent>
                <w:r w:rsidRPr="006D7214">
                  <w:rPr>
                    <w:rFonts w:ascii="Segoe UI Symbol" w:hAnsi="Segoe UI Symbol" w:cs="Segoe UI Symbol"/>
                    <w:b/>
                    <w:bCs/>
                    <w:sz w:val="20"/>
                    <w:szCs w:val="20"/>
                  </w:rPr>
                  <w:t>☒</w:t>
                </w:r>
              </w:sdtContent>
            </w:sdt>
            <w:r w:rsidR="00905C4F">
              <w:rPr>
                <w:rFonts w:ascii="Arial" w:hAnsi="Arial" w:cs="Arial"/>
                <w:b/>
                <w:bCs/>
                <w:sz w:val="20"/>
                <w:szCs w:val="20"/>
              </w:rPr>
              <w:t xml:space="preserve"> 1. </w:t>
            </w:r>
            <w:r w:rsidRPr="006D7214">
              <w:rPr>
                <w:rFonts w:ascii="Arial" w:hAnsi="Arial" w:cs="Arial"/>
                <w:b/>
                <w:bCs/>
                <w:sz w:val="20"/>
                <w:szCs w:val="20"/>
              </w:rPr>
              <w:t>žemės kasimo;</w:t>
            </w:r>
            <w:r w:rsidRPr="006D7214">
              <w:rPr>
                <w:rFonts w:ascii="Arial" w:hAnsi="Arial" w:cs="Arial"/>
                <w:b/>
                <w:bCs/>
                <w:sz w:val="20"/>
                <w:szCs w:val="20"/>
              </w:rPr>
              <w:br/>
            </w:r>
            <w:sdt>
              <w:sdtPr>
                <w:rPr>
                  <w:rFonts w:ascii="Arial" w:hAnsi="Arial" w:cs="Arial"/>
                  <w:b/>
                  <w:bCs/>
                  <w:sz w:val="20"/>
                  <w:szCs w:val="20"/>
                </w:rPr>
                <w:id w:val="1961378784"/>
                <w14:checkbox>
                  <w14:checked w14:val="1"/>
                  <w14:checkedState w14:val="2612" w14:font="MS Gothic"/>
                  <w14:uncheckedState w14:val="2610" w14:font="MS Gothic"/>
                </w14:checkbox>
              </w:sdtPr>
              <w:sdtEndPr/>
              <w:sdtContent>
                <w:r w:rsidRPr="006D7214">
                  <w:rPr>
                    <w:rFonts w:ascii="Segoe UI Symbol" w:hAnsi="Segoe UI Symbol" w:cs="Segoe UI Symbol"/>
                    <w:b/>
                    <w:bCs/>
                    <w:sz w:val="20"/>
                    <w:szCs w:val="20"/>
                  </w:rPr>
                  <w:t>☒</w:t>
                </w:r>
              </w:sdtContent>
            </w:sdt>
            <w:r w:rsidRPr="006D7214">
              <w:rPr>
                <w:rFonts w:ascii="Arial" w:hAnsi="Arial" w:cs="Arial"/>
                <w:b/>
                <w:bCs/>
                <w:sz w:val="20"/>
                <w:szCs w:val="20"/>
              </w:rPr>
              <w:t xml:space="preserve"> 2. statybinių konstrukcijų:</w:t>
            </w:r>
          </w:p>
          <w:p w14:paraId="2FA66613" w14:textId="77777777" w:rsidR="006D7214" w:rsidRPr="006D7214" w:rsidRDefault="001430F4" w:rsidP="00905C4F">
            <w:pPr>
              <w:rPr>
                <w:rFonts w:ascii="Arial" w:hAnsi="Arial" w:cs="Arial"/>
                <w:b/>
                <w:bCs/>
                <w:sz w:val="20"/>
                <w:szCs w:val="20"/>
              </w:rPr>
            </w:pPr>
            <w:sdt>
              <w:sdtPr>
                <w:rPr>
                  <w:rFonts w:ascii="Arial" w:hAnsi="Arial" w:cs="Arial"/>
                  <w:b/>
                  <w:bCs/>
                  <w:sz w:val="20"/>
                  <w:szCs w:val="20"/>
                </w:rPr>
                <w:id w:val="1559831596"/>
                <w14:checkbox>
                  <w14:checked w14:val="1"/>
                  <w14:checkedState w14:val="2612" w14:font="MS Gothic"/>
                  <w14:uncheckedState w14:val="2610" w14:font="MS Gothic"/>
                </w14:checkbox>
              </w:sdtPr>
              <w:sdtEndPr/>
              <w:sdtContent>
                <w:r w:rsidR="006D7214" w:rsidRPr="006D7214">
                  <w:rPr>
                    <w:rFonts w:ascii="Segoe UI Symbol" w:hAnsi="Segoe UI Symbol" w:cs="Segoe UI Symbol"/>
                    <w:b/>
                    <w:bCs/>
                    <w:sz w:val="20"/>
                    <w:szCs w:val="20"/>
                  </w:rPr>
                  <w:t>☒</w:t>
                </w:r>
              </w:sdtContent>
            </w:sdt>
            <w:r w:rsidR="006D7214" w:rsidRPr="006D7214">
              <w:rPr>
                <w:rFonts w:ascii="Arial" w:hAnsi="Arial" w:cs="Arial"/>
                <w:b/>
                <w:bCs/>
                <w:sz w:val="20"/>
                <w:szCs w:val="20"/>
              </w:rPr>
              <w:t xml:space="preserve"> 2.1. gelžbetonio</w:t>
            </w:r>
          </w:p>
          <w:p w14:paraId="1DA6A086" w14:textId="77777777" w:rsidR="006D7214" w:rsidRPr="006D7214" w:rsidRDefault="001430F4" w:rsidP="00905C4F">
            <w:pPr>
              <w:rPr>
                <w:rFonts w:ascii="Arial" w:hAnsi="Arial" w:cs="Arial"/>
                <w:b/>
                <w:bCs/>
                <w:sz w:val="20"/>
                <w:szCs w:val="20"/>
              </w:rPr>
            </w:pPr>
            <w:sdt>
              <w:sdtPr>
                <w:rPr>
                  <w:rFonts w:ascii="Arial" w:hAnsi="Arial" w:cs="Arial"/>
                  <w:b/>
                  <w:bCs/>
                  <w:sz w:val="20"/>
                  <w:szCs w:val="20"/>
                </w:rPr>
                <w:id w:val="453913435"/>
                <w14:checkbox>
                  <w14:checked w14:val="1"/>
                  <w14:checkedState w14:val="2612" w14:font="MS Gothic"/>
                  <w14:uncheckedState w14:val="2610" w14:font="MS Gothic"/>
                </w14:checkbox>
              </w:sdtPr>
              <w:sdtEndPr/>
              <w:sdtContent>
                <w:r w:rsidR="006D7214" w:rsidRPr="006D7214">
                  <w:rPr>
                    <w:rFonts w:ascii="Segoe UI Symbol" w:hAnsi="Segoe UI Symbol" w:cs="Segoe UI Symbol"/>
                    <w:b/>
                    <w:bCs/>
                    <w:sz w:val="20"/>
                    <w:szCs w:val="20"/>
                  </w:rPr>
                  <w:t>☒</w:t>
                </w:r>
              </w:sdtContent>
            </w:sdt>
            <w:r w:rsidR="006D7214" w:rsidRPr="006D7214">
              <w:rPr>
                <w:rFonts w:ascii="Arial" w:hAnsi="Arial" w:cs="Arial"/>
                <w:b/>
                <w:bCs/>
                <w:sz w:val="20"/>
                <w:szCs w:val="20"/>
              </w:rPr>
              <w:t xml:space="preserve"> 2.2. betono</w:t>
            </w:r>
          </w:p>
          <w:p w14:paraId="1C69024F" w14:textId="77777777" w:rsidR="006D7214" w:rsidRPr="006D7214" w:rsidRDefault="001430F4" w:rsidP="00905C4F">
            <w:pPr>
              <w:rPr>
                <w:rFonts w:ascii="Arial" w:hAnsi="Arial" w:cs="Arial"/>
                <w:b/>
                <w:bCs/>
                <w:sz w:val="20"/>
                <w:szCs w:val="20"/>
              </w:rPr>
            </w:pPr>
            <w:sdt>
              <w:sdtPr>
                <w:rPr>
                  <w:rFonts w:ascii="Arial" w:hAnsi="Arial" w:cs="Arial"/>
                  <w:b/>
                  <w:bCs/>
                  <w:sz w:val="20"/>
                  <w:szCs w:val="20"/>
                </w:rPr>
                <w:id w:val="-1089923435"/>
                <w14:checkbox>
                  <w14:checked w14:val="1"/>
                  <w14:checkedState w14:val="2612" w14:font="MS Gothic"/>
                  <w14:uncheckedState w14:val="2610" w14:font="MS Gothic"/>
                </w14:checkbox>
              </w:sdtPr>
              <w:sdtEndPr/>
              <w:sdtContent>
                <w:r w:rsidR="006D7214" w:rsidRPr="006D7214">
                  <w:rPr>
                    <w:rFonts w:ascii="Segoe UI Symbol" w:hAnsi="Segoe UI Symbol" w:cs="Segoe UI Symbol"/>
                    <w:b/>
                    <w:bCs/>
                    <w:sz w:val="20"/>
                    <w:szCs w:val="20"/>
                  </w:rPr>
                  <w:t>☒</w:t>
                </w:r>
              </w:sdtContent>
            </w:sdt>
            <w:r w:rsidR="006D7214" w:rsidRPr="006D7214">
              <w:rPr>
                <w:rFonts w:ascii="Arial" w:hAnsi="Arial" w:cs="Arial"/>
                <w:b/>
                <w:bCs/>
                <w:sz w:val="20"/>
                <w:szCs w:val="20"/>
              </w:rPr>
              <w:t xml:space="preserve"> 2.3. metalo</w:t>
            </w:r>
          </w:p>
          <w:p w14:paraId="038A4B13" w14:textId="77777777" w:rsidR="006D7214" w:rsidRPr="006D7214" w:rsidRDefault="001430F4" w:rsidP="00905C4F">
            <w:pPr>
              <w:rPr>
                <w:rFonts w:ascii="Arial" w:hAnsi="Arial" w:cs="Arial"/>
                <w:b/>
                <w:bCs/>
                <w:sz w:val="20"/>
                <w:szCs w:val="20"/>
              </w:rPr>
            </w:pPr>
            <w:sdt>
              <w:sdtPr>
                <w:rPr>
                  <w:rFonts w:ascii="Arial" w:hAnsi="Arial" w:cs="Arial"/>
                  <w:b/>
                  <w:bCs/>
                  <w:sz w:val="20"/>
                  <w:szCs w:val="20"/>
                </w:rPr>
                <w:id w:val="-2003346941"/>
                <w14:checkbox>
                  <w14:checked w14:val="1"/>
                  <w14:checkedState w14:val="2612" w14:font="MS Gothic"/>
                  <w14:uncheckedState w14:val="2610" w14:font="MS Gothic"/>
                </w14:checkbox>
              </w:sdtPr>
              <w:sdtEndPr/>
              <w:sdtContent>
                <w:r w:rsidR="006D7214" w:rsidRPr="006D7214">
                  <w:rPr>
                    <w:rFonts w:ascii="Segoe UI Symbol" w:hAnsi="Segoe UI Symbol" w:cs="Segoe UI Symbol"/>
                    <w:b/>
                    <w:bCs/>
                    <w:sz w:val="20"/>
                    <w:szCs w:val="20"/>
                  </w:rPr>
                  <w:t>☒</w:t>
                </w:r>
              </w:sdtContent>
            </w:sdt>
            <w:r w:rsidR="006D7214" w:rsidRPr="006D7214">
              <w:rPr>
                <w:rFonts w:ascii="Arial" w:hAnsi="Arial" w:cs="Arial"/>
                <w:b/>
                <w:bCs/>
                <w:sz w:val="20"/>
                <w:szCs w:val="20"/>
              </w:rPr>
              <w:t xml:space="preserve"> 2.4. mūro</w:t>
            </w:r>
          </w:p>
          <w:p w14:paraId="6B6EB81F" w14:textId="77777777" w:rsidR="006D7214" w:rsidRPr="006D7214" w:rsidRDefault="001430F4" w:rsidP="00905C4F">
            <w:pPr>
              <w:rPr>
                <w:rFonts w:ascii="Arial" w:hAnsi="Arial" w:cs="Arial"/>
                <w:b/>
                <w:bCs/>
                <w:sz w:val="20"/>
                <w:szCs w:val="20"/>
              </w:rPr>
            </w:pPr>
            <w:sdt>
              <w:sdtPr>
                <w:rPr>
                  <w:rFonts w:ascii="Arial" w:hAnsi="Arial" w:cs="Arial"/>
                  <w:b/>
                  <w:bCs/>
                  <w:sz w:val="20"/>
                  <w:szCs w:val="20"/>
                </w:rPr>
                <w:id w:val="-1610272510"/>
                <w14:checkbox>
                  <w14:checked w14:val="0"/>
                  <w14:checkedState w14:val="2612" w14:font="MS Gothic"/>
                  <w14:uncheckedState w14:val="2610" w14:font="MS Gothic"/>
                </w14:checkbox>
              </w:sdtPr>
              <w:sdtEndPr/>
              <w:sdtContent>
                <w:r w:rsidR="006D7214" w:rsidRPr="006D7214">
                  <w:rPr>
                    <w:rFonts w:ascii="Segoe UI Symbol" w:hAnsi="Segoe UI Symbol" w:cs="Segoe UI Symbol"/>
                    <w:b/>
                    <w:bCs/>
                    <w:sz w:val="20"/>
                    <w:szCs w:val="20"/>
                  </w:rPr>
                  <w:t>☐</w:t>
                </w:r>
              </w:sdtContent>
            </w:sdt>
            <w:r w:rsidR="006D7214" w:rsidRPr="006D7214">
              <w:rPr>
                <w:rFonts w:ascii="Arial" w:hAnsi="Arial" w:cs="Arial"/>
                <w:b/>
                <w:bCs/>
                <w:sz w:val="20"/>
                <w:szCs w:val="20"/>
              </w:rPr>
              <w:t xml:space="preserve"> 2.5. medžio ir kitų </w:t>
            </w:r>
          </w:p>
          <w:p w14:paraId="119A5B26" w14:textId="77777777" w:rsidR="006D7214" w:rsidRPr="006D7214" w:rsidRDefault="006D7214" w:rsidP="00905C4F">
            <w:pPr>
              <w:rPr>
                <w:rFonts w:ascii="Arial" w:hAnsi="Arial" w:cs="Arial"/>
                <w:b/>
                <w:bCs/>
                <w:sz w:val="20"/>
                <w:szCs w:val="20"/>
              </w:rPr>
            </w:pPr>
            <w:r w:rsidRPr="006D7214">
              <w:rPr>
                <w:rFonts w:ascii="Arial" w:hAnsi="Arial" w:cs="Arial"/>
                <w:b/>
                <w:bCs/>
                <w:sz w:val="20"/>
                <w:szCs w:val="20"/>
              </w:rPr>
              <w:t>statyba;</w:t>
            </w:r>
          </w:p>
          <w:p w14:paraId="69A78B35" w14:textId="77777777" w:rsidR="006D7214" w:rsidRPr="006D7214" w:rsidRDefault="001430F4" w:rsidP="00905C4F">
            <w:pPr>
              <w:rPr>
                <w:rFonts w:ascii="Arial" w:hAnsi="Arial" w:cs="Arial"/>
                <w:b/>
                <w:bCs/>
                <w:sz w:val="20"/>
                <w:szCs w:val="20"/>
              </w:rPr>
            </w:pPr>
            <w:sdt>
              <w:sdtPr>
                <w:rPr>
                  <w:rFonts w:ascii="Arial" w:hAnsi="Arial" w:cs="Arial"/>
                  <w:b/>
                  <w:bCs/>
                  <w:sz w:val="20"/>
                  <w:szCs w:val="20"/>
                </w:rPr>
                <w:id w:val="-1011062440"/>
                <w14:checkbox>
                  <w14:checked w14:val="1"/>
                  <w14:checkedState w14:val="2612" w14:font="MS Gothic"/>
                  <w14:uncheckedState w14:val="2610" w14:font="MS Gothic"/>
                </w14:checkbox>
              </w:sdtPr>
              <w:sdtEndPr/>
              <w:sdtContent>
                <w:r w:rsidR="006D7214" w:rsidRPr="006D7214">
                  <w:rPr>
                    <w:rFonts w:ascii="Segoe UI Symbol" w:hAnsi="Segoe UI Symbol" w:cs="Segoe UI Symbol"/>
                    <w:b/>
                    <w:bCs/>
                    <w:sz w:val="20"/>
                    <w:szCs w:val="20"/>
                  </w:rPr>
                  <w:t>☒</w:t>
                </w:r>
              </w:sdtContent>
            </w:sdt>
            <w:r w:rsidR="006D7214" w:rsidRPr="006D7214">
              <w:rPr>
                <w:rFonts w:ascii="Arial" w:hAnsi="Arial" w:cs="Arial"/>
                <w:b/>
                <w:bCs/>
                <w:sz w:val="20"/>
                <w:szCs w:val="20"/>
              </w:rPr>
              <w:t xml:space="preserve"> 3. hidroizoliacija; </w:t>
            </w:r>
            <w:r w:rsidR="006D7214" w:rsidRPr="006D7214">
              <w:rPr>
                <w:rFonts w:ascii="Arial" w:hAnsi="Arial" w:cs="Arial"/>
                <w:b/>
                <w:bCs/>
                <w:sz w:val="20"/>
                <w:szCs w:val="20"/>
              </w:rPr>
              <w:br/>
            </w:r>
            <w:sdt>
              <w:sdtPr>
                <w:rPr>
                  <w:rFonts w:ascii="Arial" w:hAnsi="Arial" w:cs="Arial"/>
                  <w:b/>
                  <w:bCs/>
                  <w:sz w:val="20"/>
                  <w:szCs w:val="20"/>
                </w:rPr>
                <w:id w:val="-1336225759"/>
                <w14:checkbox>
                  <w14:checked w14:val="1"/>
                  <w14:checkedState w14:val="2612" w14:font="MS Gothic"/>
                  <w14:uncheckedState w14:val="2610" w14:font="MS Gothic"/>
                </w14:checkbox>
              </w:sdtPr>
              <w:sdtEndPr/>
              <w:sdtContent>
                <w:r w:rsidR="006D7214" w:rsidRPr="006D7214">
                  <w:rPr>
                    <w:rFonts w:ascii="Segoe UI Symbol" w:hAnsi="Segoe UI Symbol" w:cs="Segoe UI Symbol"/>
                    <w:b/>
                    <w:bCs/>
                    <w:sz w:val="20"/>
                    <w:szCs w:val="20"/>
                  </w:rPr>
                  <w:t>☒</w:t>
                </w:r>
              </w:sdtContent>
            </w:sdt>
            <w:r w:rsidR="006D7214" w:rsidRPr="006D7214">
              <w:rPr>
                <w:rFonts w:ascii="Arial" w:hAnsi="Arial" w:cs="Arial"/>
                <w:b/>
                <w:bCs/>
                <w:sz w:val="20"/>
                <w:szCs w:val="20"/>
              </w:rPr>
              <w:t xml:space="preserve"> 4. stogų įrengimas;</w:t>
            </w:r>
          </w:p>
          <w:p w14:paraId="5B945841" w14:textId="77777777" w:rsidR="006D7214" w:rsidRPr="006D7214" w:rsidRDefault="001430F4" w:rsidP="00905C4F">
            <w:pPr>
              <w:rPr>
                <w:rFonts w:ascii="Arial" w:hAnsi="Arial" w:cs="Arial"/>
                <w:sz w:val="20"/>
                <w:szCs w:val="20"/>
              </w:rPr>
            </w:pPr>
            <w:sdt>
              <w:sdtPr>
                <w:rPr>
                  <w:rFonts w:ascii="Arial" w:hAnsi="Arial" w:cs="Arial"/>
                  <w:b/>
                  <w:bCs/>
                  <w:sz w:val="20"/>
                  <w:szCs w:val="20"/>
                </w:rPr>
                <w:id w:val="-539205278"/>
                <w14:checkbox>
                  <w14:checked w14:val="1"/>
                  <w14:checkedState w14:val="2612" w14:font="MS Gothic"/>
                  <w14:uncheckedState w14:val="2610" w14:font="MS Gothic"/>
                </w14:checkbox>
              </w:sdtPr>
              <w:sdtEndPr/>
              <w:sdtContent>
                <w:r w:rsidR="006D7214" w:rsidRPr="006D7214">
                  <w:rPr>
                    <w:rFonts w:ascii="Segoe UI Symbol" w:hAnsi="Segoe UI Symbol" w:cs="Segoe UI Symbol"/>
                    <w:b/>
                    <w:bCs/>
                    <w:sz w:val="20"/>
                    <w:szCs w:val="20"/>
                  </w:rPr>
                  <w:t>☒</w:t>
                </w:r>
              </w:sdtContent>
            </w:sdt>
            <w:r w:rsidR="006D7214" w:rsidRPr="006D7214">
              <w:rPr>
                <w:rFonts w:ascii="Arial" w:hAnsi="Arial" w:cs="Arial"/>
                <w:b/>
                <w:bCs/>
                <w:sz w:val="20"/>
                <w:szCs w:val="20"/>
              </w:rPr>
              <w:t xml:space="preserve"> 5. apdailos darbai</w:t>
            </w:r>
            <w:r w:rsidR="006D7214" w:rsidRPr="006D7214">
              <w:rPr>
                <w:rFonts w:ascii="Arial" w:hAnsi="Arial" w:cs="Arial"/>
                <w:sz w:val="20"/>
                <w:szCs w:val="20"/>
              </w:rPr>
              <w:t>.</w:t>
            </w:r>
          </w:p>
          <w:p w14:paraId="650A93F2" w14:textId="77777777" w:rsidR="006D7214" w:rsidRPr="006D7214" w:rsidRDefault="006D7214" w:rsidP="006D7214">
            <w:pPr>
              <w:jc w:val="both"/>
              <w:rPr>
                <w:rFonts w:ascii="Arial" w:hAnsi="Arial" w:cs="Arial"/>
                <w:sz w:val="20"/>
                <w:szCs w:val="20"/>
              </w:rPr>
            </w:pPr>
          </w:p>
          <w:p w14:paraId="05DD0354" w14:textId="61DA9F0D" w:rsidR="006D7214" w:rsidRPr="00905C4F" w:rsidRDefault="006D7214" w:rsidP="006D7214">
            <w:pPr>
              <w:jc w:val="both"/>
              <w:rPr>
                <w:rFonts w:ascii="Arial" w:hAnsi="Arial" w:cs="Arial"/>
                <w:sz w:val="20"/>
                <w:szCs w:val="20"/>
              </w:rPr>
            </w:pPr>
            <w:r w:rsidRPr="00905C4F">
              <w:rPr>
                <w:rFonts w:ascii="Arial" w:hAnsi="Arial" w:cs="Arial"/>
                <w:sz w:val="20"/>
                <w:szCs w:val="20"/>
              </w:rPr>
              <w:t>kurių (-</w:t>
            </w:r>
            <w:proofErr w:type="spellStart"/>
            <w:r w:rsidRPr="00905C4F">
              <w:rPr>
                <w:rFonts w:ascii="Arial" w:hAnsi="Arial" w:cs="Arial"/>
                <w:sz w:val="20"/>
                <w:szCs w:val="20"/>
              </w:rPr>
              <w:t>ių</w:t>
            </w:r>
            <w:proofErr w:type="spellEnd"/>
            <w:r w:rsidRPr="00905C4F">
              <w:rPr>
                <w:rFonts w:ascii="Arial" w:hAnsi="Arial" w:cs="Arial"/>
                <w:sz w:val="20"/>
                <w:szCs w:val="20"/>
              </w:rPr>
              <w:t xml:space="preserve">) bendra vertė būtų ne mažesnė kaip </w:t>
            </w:r>
            <w:r w:rsidRPr="00905C4F">
              <w:rPr>
                <w:rFonts w:ascii="Arial" w:hAnsi="Arial" w:cs="Arial"/>
                <w:b/>
                <w:bCs/>
                <w:sz w:val="20"/>
                <w:szCs w:val="20"/>
              </w:rPr>
              <w:t>10 000,00</w:t>
            </w:r>
            <w:r w:rsidRPr="00905C4F">
              <w:rPr>
                <w:rFonts w:ascii="Arial" w:hAnsi="Arial" w:cs="Arial"/>
                <w:sz w:val="20"/>
                <w:szCs w:val="20"/>
              </w:rPr>
              <w:t xml:space="preserve"> EUR be PVM.</w:t>
            </w:r>
          </w:p>
        </w:tc>
        <w:tc>
          <w:tcPr>
            <w:tcW w:w="5242" w:type="dxa"/>
          </w:tcPr>
          <w:p w14:paraId="0942C0EA" w14:textId="41321F5F" w:rsidR="00B6225B" w:rsidRDefault="00B6225B" w:rsidP="001E6C98">
            <w:pPr>
              <w:pStyle w:val="ListParagraph"/>
              <w:numPr>
                <w:ilvl w:val="0"/>
                <w:numId w:val="24"/>
              </w:numPr>
              <w:tabs>
                <w:tab w:val="left" w:pos="455"/>
              </w:tabs>
              <w:ind w:left="0" w:firstLine="0"/>
              <w:jc w:val="both"/>
              <w:rPr>
                <w:rFonts w:ascii="Arial" w:hAnsi="Arial" w:cs="Arial"/>
                <w:sz w:val="20"/>
                <w:szCs w:val="20"/>
              </w:rPr>
            </w:pPr>
            <w:r w:rsidRPr="003F16F9">
              <w:rPr>
                <w:rFonts w:ascii="Arial" w:hAnsi="Arial" w:cs="Arial"/>
                <w:sz w:val="20"/>
                <w:szCs w:val="20"/>
              </w:rPr>
              <w:t xml:space="preserve">per paskutinius 5 (penkerius) metus atliktų darbų sąrašas kartu su užsakovų (tiek viešųjų, tiek privačiųjų) pažymomis, apie tai, kad svarbiausių darbų atlikimas ir galutiniai rezultatai buvo tinkami. Pažymose turi būti nurodyta </w:t>
            </w:r>
            <w:r w:rsidR="00350786" w:rsidRPr="00905C4F">
              <w:rPr>
                <w:rFonts w:ascii="Arial" w:hAnsi="Arial" w:cs="Arial"/>
                <w:sz w:val="20"/>
                <w:szCs w:val="20"/>
              </w:rPr>
              <w:t>kokie</w:t>
            </w:r>
            <w:r w:rsidR="00350786">
              <w:rPr>
                <w:rFonts w:ascii="Arial" w:hAnsi="Arial" w:cs="Arial"/>
                <w:sz w:val="20"/>
                <w:szCs w:val="20"/>
              </w:rPr>
              <w:t xml:space="preserve"> darbai</w:t>
            </w:r>
            <w:r w:rsidR="00350786" w:rsidRPr="00905C4F">
              <w:rPr>
                <w:rFonts w:ascii="Arial" w:hAnsi="Arial" w:cs="Arial"/>
                <w:sz w:val="20"/>
                <w:szCs w:val="20"/>
              </w:rPr>
              <w:t xml:space="preserve"> buvo atlikti</w:t>
            </w:r>
            <w:r w:rsidR="00350786">
              <w:rPr>
                <w:rFonts w:ascii="Arial" w:hAnsi="Arial" w:cs="Arial"/>
                <w:sz w:val="20"/>
                <w:szCs w:val="20"/>
              </w:rPr>
              <w:t>,</w:t>
            </w:r>
            <w:r w:rsidR="00350786" w:rsidRPr="00905C4F">
              <w:rPr>
                <w:rFonts w:ascii="Arial" w:hAnsi="Arial" w:cs="Arial"/>
                <w:sz w:val="20"/>
                <w:szCs w:val="20"/>
              </w:rPr>
              <w:t xml:space="preserve"> </w:t>
            </w:r>
            <w:r w:rsidRPr="003F16F9">
              <w:rPr>
                <w:rFonts w:ascii="Arial" w:hAnsi="Arial" w:cs="Arial"/>
                <w:sz w:val="20"/>
                <w:szCs w:val="20"/>
              </w:rPr>
              <w:t xml:space="preserve">darbų atlikimo vertė, data ir vieta, ar darbai buvo atlikti ir užbaigti pagal darbų atlikimą reglamentuojančių teisės aktų bei pirkimo sutarties </w:t>
            </w:r>
            <w:r w:rsidRPr="002D7CAA">
              <w:rPr>
                <w:rFonts w:ascii="Arial" w:hAnsi="Arial" w:cs="Arial"/>
                <w:sz w:val="20"/>
                <w:szCs w:val="20"/>
              </w:rPr>
              <w:t>reikalavimus</w:t>
            </w:r>
            <w:r w:rsidR="000F414F">
              <w:rPr>
                <w:rFonts w:ascii="Arial" w:hAnsi="Arial" w:cs="Arial"/>
                <w:sz w:val="20"/>
                <w:szCs w:val="20"/>
              </w:rPr>
              <w:t xml:space="preserve"> ir tinkamai užbaigti</w:t>
            </w:r>
            <w:r w:rsidRPr="002D7CAA">
              <w:rPr>
                <w:rFonts w:ascii="Arial" w:hAnsi="Arial" w:cs="Arial"/>
                <w:sz w:val="20"/>
                <w:szCs w:val="20"/>
              </w:rPr>
              <w:t>. Užpildoma SPS priede „Tinkamai įvykdytų ar vykdomų sutarčių sąrašo forma“ pateikta lentelė.</w:t>
            </w:r>
          </w:p>
          <w:p w14:paraId="60EF7678" w14:textId="77777777" w:rsidR="00B6225B" w:rsidRDefault="00B6225B" w:rsidP="00AD6D78">
            <w:pPr>
              <w:pStyle w:val="ListParagraph"/>
              <w:tabs>
                <w:tab w:val="left" w:pos="318"/>
              </w:tabs>
              <w:ind w:left="0"/>
              <w:jc w:val="both"/>
              <w:rPr>
                <w:rFonts w:ascii="Arial" w:hAnsi="Arial" w:cs="Arial"/>
                <w:sz w:val="20"/>
                <w:szCs w:val="20"/>
              </w:rPr>
            </w:pPr>
          </w:p>
          <w:p w14:paraId="5DA0D2E7" w14:textId="77777777" w:rsidR="00B6225B" w:rsidRPr="00A756B4" w:rsidRDefault="00B6225B" w:rsidP="00AD6D78">
            <w:pPr>
              <w:pStyle w:val="ListParagraph"/>
              <w:tabs>
                <w:tab w:val="left" w:pos="318"/>
              </w:tabs>
              <w:ind w:left="0"/>
              <w:jc w:val="both"/>
              <w:rPr>
                <w:rFonts w:ascii="Arial" w:hAnsi="Arial" w:cs="Arial"/>
                <w:sz w:val="20"/>
                <w:szCs w:val="20"/>
              </w:rPr>
            </w:pPr>
            <w:r w:rsidRPr="00A756B4">
              <w:rPr>
                <w:rFonts w:ascii="Arial" w:hAnsi="Arial" w:cs="Arial"/>
                <w:sz w:val="20"/>
                <w:szCs w:val="20"/>
              </w:rPr>
              <w:t>Pastabos:</w:t>
            </w:r>
          </w:p>
          <w:p w14:paraId="7DC7C4AD" w14:textId="77777777" w:rsidR="00B6225B" w:rsidRDefault="00B6225B" w:rsidP="001E6C98">
            <w:pPr>
              <w:pStyle w:val="ListParagraph"/>
              <w:numPr>
                <w:ilvl w:val="0"/>
                <w:numId w:val="22"/>
              </w:numPr>
              <w:tabs>
                <w:tab w:val="left" w:pos="318"/>
              </w:tabs>
              <w:ind w:left="0" w:firstLine="0"/>
              <w:jc w:val="both"/>
              <w:rPr>
                <w:rFonts w:ascii="Arial" w:hAnsi="Arial" w:cs="Arial"/>
                <w:sz w:val="20"/>
                <w:szCs w:val="20"/>
              </w:rPr>
            </w:pPr>
            <w:r w:rsidRPr="00A756B4">
              <w:rPr>
                <w:rFonts w:ascii="Arial" w:hAnsi="Arial" w:cs="Arial"/>
                <w:sz w:val="20"/>
                <w:szCs w:val="20"/>
              </w:rPr>
              <w:t xml:space="preserve">pažymos, kuri patvirtintų, kad darbai buvo atliekami tinkamai, nereikalaujama pateikti, </w:t>
            </w:r>
            <w:r w:rsidRPr="003D6B16">
              <w:rPr>
                <w:rFonts w:ascii="Arial" w:hAnsi="Arial" w:cs="Arial"/>
                <w:sz w:val="20"/>
                <w:szCs w:val="20"/>
              </w:rPr>
              <w:t>jei ankstesnės sutarties šalis (Pirkėjas) ir šiame pirkime nurodytas Pirkėjas sutampa</w:t>
            </w:r>
            <w:r>
              <w:rPr>
                <w:rFonts w:ascii="Arial" w:hAnsi="Arial" w:cs="Arial"/>
                <w:sz w:val="20"/>
                <w:szCs w:val="20"/>
              </w:rPr>
              <w:t>;</w:t>
            </w:r>
            <w:r w:rsidRPr="00A756B4">
              <w:rPr>
                <w:rFonts w:ascii="Arial" w:hAnsi="Arial" w:cs="Arial"/>
                <w:sz w:val="20"/>
                <w:szCs w:val="20"/>
              </w:rPr>
              <w:t xml:space="preserve"> </w:t>
            </w:r>
          </w:p>
          <w:p w14:paraId="73D11C1A" w14:textId="77777777" w:rsidR="00B6225B" w:rsidRDefault="00B6225B" w:rsidP="001E6C98">
            <w:pPr>
              <w:pStyle w:val="ListParagraph"/>
              <w:numPr>
                <w:ilvl w:val="0"/>
                <w:numId w:val="22"/>
              </w:numPr>
              <w:tabs>
                <w:tab w:val="left" w:pos="318"/>
              </w:tabs>
              <w:ind w:left="0" w:firstLine="0"/>
              <w:jc w:val="both"/>
              <w:rPr>
                <w:rFonts w:ascii="Arial" w:hAnsi="Arial" w:cs="Arial"/>
                <w:sz w:val="20"/>
                <w:szCs w:val="20"/>
              </w:rPr>
            </w:pPr>
            <w:r w:rsidRPr="00A756B4">
              <w:rPr>
                <w:rFonts w:ascii="Arial" w:hAnsi="Arial" w:cs="Arial"/>
                <w:sz w:val="20"/>
                <w:szCs w:val="20"/>
              </w:rPr>
              <w:t>tiekėjui nedraudžiama remtis sutartimi, kurią tiekėjas vykdė ne vienas, bet kartu su kitais ūkio subjektais. Tačiau tokiu atveju bus vertinama tik paties tiekėjo atlikti darbai, jų apimtis, vertė, o ne visas vykdytos sutarties objektas.</w:t>
            </w:r>
          </w:p>
          <w:p w14:paraId="38300A01" w14:textId="77777777" w:rsidR="00B6225B" w:rsidRPr="00A756B4" w:rsidRDefault="00B6225B" w:rsidP="00AD6D78">
            <w:pPr>
              <w:pStyle w:val="ListParagraph"/>
              <w:tabs>
                <w:tab w:val="left" w:pos="318"/>
              </w:tabs>
              <w:ind w:left="0"/>
              <w:jc w:val="both"/>
              <w:rPr>
                <w:rFonts w:ascii="Arial" w:hAnsi="Arial" w:cs="Arial"/>
                <w:sz w:val="20"/>
                <w:szCs w:val="20"/>
              </w:rPr>
            </w:pPr>
          </w:p>
          <w:p w14:paraId="51F6DB35" w14:textId="77777777" w:rsidR="00B6225B" w:rsidRDefault="00B6225B" w:rsidP="00AD6D78">
            <w:pPr>
              <w:pStyle w:val="ListParagraph"/>
              <w:tabs>
                <w:tab w:val="left" w:pos="318"/>
              </w:tabs>
              <w:ind w:left="0"/>
              <w:jc w:val="both"/>
              <w:rPr>
                <w:rFonts w:ascii="Arial" w:hAnsi="Arial" w:cs="Arial"/>
                <w:sz w:val="20"/>
                <w:szCs w:val="20"/>
              </w:rPr>
            </w:pPr>
            <w:r>
              <w:rPr>
                <w:rFonts w:ascii="Arial" w:hAnsi="Arial" w:cs="Arial"/>
                <w:sz w:val="20"/>
                <w:szCs w:val="20"/>
              </w:rPr>
              <w:t>P</w:t>
            </w:r>
            <w:r w:rsidRPr="00A756B4">
              <w:rPr>
                <w:rFonts w:ascii="Arial" w:hAnsi="Arial" w:cs="Arial"/>
                <w:sz w:val="20"/>
                <w:szCs w:val="20"/>
              </w:rPr>
              <w:t>rekių gavėju laikomas galutinis naudos gavėjas (galutinis prekių pirkėjas) paslaugos gavėju laikomas galutinis naudos gavėjas (galutinis klientas)) užsakovu laikomas galutinis naudos gavėjas (galutinis užsakovas))</w:t>
            </w:r>
          </w:p>
          <w:p w14:paraId="1A10473E" w14:textId="77777777" w:rsidR="00905C4F" w:rsidRPr="008438FE" w:rsidRDefault="00905C4F" w:rsidP="008438FE">
            <w:pPr>
              <w:tabs>
                <w:tab w:val="left" w:pos="318"/>
              </w:tabs>
              <w:rPr>
                <w:rFonts w:ascii="Arial" w:hAnsi="Arial" w:cs="Arial"/>
                <w:sz w:val="20"/>
                <w:szCs w:val="20"/>
              </w:rPr>
            </w:pPr>
          </w:p>
          <w:p w14:paraId="7D89CCD1" w14:textId="77777777" w:rsidR="00905C4F" w:rsidRPr="008438FE" w:rsidRDefault="00905C4F" w:rsidP="008438FE">
            <w:pPr>
              <w:jc w:val="both"/>
              <w:rPr>
                <w:rFonts w:ascii="Arial" w:hAnsi="Arial" w:cs="Arial"/>
                <w:sz w:val="20"/>
                <w:szCs w:val="20"/>
              </w:rPr>
            </w:pPr>
            <w:r w:rsidRPr="008438FE">
              <w:rPr>
                <w:rFonts w:ascii="Arial" w:hAnsi="Arial" w:cs="Arial"/>
                <w:sz w:val="20"/>
                <w:szCs w:val="20"/>
              </w:rPr>
              <w:t xml:space="preserve">Kai užsakovas yra Pirkėjas, reikalinga pateikti Pirkėjo tinkluose vykdytų objektų sąrašą (užpildoma SPS priede „Tinkamai vykdomų ar įvykdytų sutarčių sąrašo forma“ </w:t>
            </w:r>
            <w:r w:rsidRPr="008438FE">
              <w:rPr>
                <w:rFonts w:ascii="Arial" w:hAnsi="Arial" w:cs="Arial"/>
                <w:sz w:val="20"/>
                <w:szCs w:val="20"/>
              </w:rPr>
              <w:lastRenderedPageBreak/>
              <w:t>pateikta lentelė)  ir atliktų darbų aktus, nurodant sutarties numerius.</w:t>
            </w:r>
          </w:p>
          <w:p w14:paraId="2A837014" w14:textId="77777777" w:rsidR="00905C4F" w:rsidRPr="00905C4F" w:rsidRDefault="00905C4F" w:rsidP="00905C4F">
            <w:pPr>
              <w:pStyle w:val="ListParagraph"/>
              <w:rPr>
                <w:rFonts w:ascii="Arial" w:hAnsi="Arial" w:cs="Arial"/>
                <w:sz w:val="20"/>
                <w:szCs w:val="20"/>
              </w:rPr>
            </w:pPr>
          </w:p>
          <w:p w14:paraId="0F6F7660" w14:textId="77777777" w:rsidR="00905C4F" w:rsidRPr="00983598" w:rsidRDefault="00905C4F" w:rsidP="00983598">
            <w:pPr>
              <w:rPr>
                <w:rFonts w:ascii="Arial" w:hAnsi="Arial" w:cs="Arial"/>
                <w:sz w:val="20"/>
                <w:szCs w:val="20"/>
              </w:rPr>
            </w:pPr>
            <w:r w:rsidRPr="00983598">
              <w:rPr>
                <w:rFonts w:ascii="Arial" w:hAnsi="Arial" w:cs="Arial"/>
                <w:sz w:val="20"/>
                <w:szCs w:val="20"/>
              </w:rPr>
              <w:t>Pastabos:</w:t>
            </w:r>
          </w:p>
          <w:p w14:paraId="421D02D0" w14:textId="77777777" w:rsidR="00905C4F" w:rsidRPr="00983598" w:rsidRDefault="00905C4F" w:rsidP="00983598">
            <w:pPr>
              <w:pStyle w:val="ListParagraph"/>
              <w:numPr>
                <w:ilvl w:val="0"/>
                <w:numId w:val="30"/>
              </w:numPr>
              <w:tabs>
                <w:tab w:val="left" w:pos="188"/>
              </w:tabs>
              <w:ind w:left="0" w:firstLine="0"/>
              <w:jc w:val="both"/>
              <w:rPr>
                <w:rFonts w:ascii="Arial" w:hAnsi="Arial" w:cs="Arial"/>
                <w:sz w:val="20"/>
                <w:szCs w:val="20"/>
              </w:rPr>
            </w:pPr>
            <w:r w:rsidRPr="00983598">
              <w:rPr>
                <w:rFonts w:ascii="Arial" w:hAnsi="Arial" w:cs="Arial"/>
                <w:sz w:val="20"/>
                <w:szCs w:val="20"/>
              </w:rPr>
              <w:t>pažymos, kuri patvirtintų, kad darbai buvo atliekami tinkamai, nereikalaujama pateikti, jei ankstesnės sutarties šalis (Pirkėjas) ir šiame pirkime nurodytas Pirkėjas sutampa.</w:t>
            </w:r>
          </w:p>
          <w:p w14:paraId="25FCAC3F" w14:textId="6E01B968" w:rsidR="00905C4F" w:rsidRPr="003D6B16" w:rsidRDefault="00905C4F" w:rsidP="00983598">
            <w:pPr>
              <w:pStyle w:val="ListParagraph"/>
              <w:numPr>
                <w:ilvl w:val="0"/>
                <w:numId w:val="30"/>
              </w:numPr>
              <w:tabs>
                <w:tab w:val="left" w:pos="188"/>
                <w:tab w:val="left" w:pos="318"/>
              </w:tabs>
              <w:ind w:left="0" w:firstLine="0"/>
              <w:jc w:val="both"/>
              <w:rPr>
                <w:rFonts w:ascii="Arial" w:hAnsi="Arial" w:cs="Arial"/>
                <w:sz w:val="20"/>
                <w:szCs w:val="20"/>
              </w:rPr>
            </w:pPr>
            <w:r w:rsidRPr="00905C4F">
              <w:rPr>
                <w:rFonts w:ascii="Arial" w:hAnsi="Arial" w:cs="Arial"/>
                <w:sz w:val="20"/>
                <w:szCs w:val="20"/>
              </w:rPr>
              <w:t>tiekėjui nedraudžiama remtis sutartimi, kurią tiekėjas vykdė ne vienas, bet kartu su kitais ūkio subjektais. Tačiau tokiu atveju bus vertinama tik paties tiekėjo atlikti darbai, jų apimtis, vertė, o ne visas vykdytos sutarties objektas.</w:t>
            </w:r>
          </w:p>
        </w:tc>
        <w:tc>
          <w:tcPr>
            <w:tcW w:w="3683" w:type="dxa"/>
          </w:tcPr>
          <w:p w14:paraId="6968A53B" w14:textId="77777777" w:rsidR="00B6225B" w:rsidRDefault="00B6225B" w:rsidP="00AD6D78">
            <w:pPr>
              <w:jc w:val="both"/>
              <w:rPr>
                <w:rFonts w:ascii="Arial" w:hAnsi="Arial" w:cs="Arial"/>
                <w:sz w:val="20"/>
                <w:szCs w:val="20"/>
              </w:rPr>
            </w:pPr>
            <w:r w:rsidRPr="001753BD">
              <w:rPr>
                <w:rFonts w:ascii="Arial" w:hAnsi="Arial" w:cs="Arial"/>
                <w:sz w:val="20"/>
                <w:szCs w:val="20"/>
              </w:rPr>
              <w:lastRenderedPageBreak/>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6E97B90C" w14:textId="77777777" w:rsidR="00B6225B" w:rsidRPr="001753BD" w:rsidRDefault="00B6225B" w:rsidP="00AD6D78">
            <w:pPr>
              <w:jc w:val="both"/>
              <w:rPr>
                <w:rFonts w:ascii="Arial" w:hAnsi="Arial" w:cs="Arial"/>
                <w:sz w:val="20"/>
                <w:szCs w:val="20"/>
              </w:rPr>
            </w:pPr>
          </w:p>
          <w:p w14:paraId="4DA301C9" w14:textId="77777777" w:rsidR="00B6225B" w:rsidRPr="00FE5275" w:rsidRDefault="00B6225B" w:rsidP="00AD6D78">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r w:rsidR="00EB38DB" w:rsidRPr="00FE5275" w14:paraId="2A178226" w14:textId="77777777" w:rsidTr="00AD6D78">
        <w:tc>
          <w:tcPr>
            <w:tcW w:w="704" w:type="dxa"/>
          </w:tcPr>
          <w:p w14:paraId="68411459" w14:textId="77777777" w:rsidR="00EB38DB" w:rsidRPr="00FE5275" w:rsidRDefault="00EB38DB" w:rsidP="00EB38DB">
            <w:pPr>
              <w:pStyle w:val="ListParagraph"/>
              <w:numPr>
                <w:ilvl w:val="0"/>
                <w:numId w:val="19"/>
              </w:numPr>
              <w:ind w:left="0" w:firstLine="0"/>
              <w:rPr>
                <w:rFonts w:ascii="Arial" w:hAnsi="Arial" w:cs="Arial"/>
                <w:sz w:val="20"/>
                <w:szCs w:val="20"/>
              </w:rPr>
            </w:pPr>
          </w:p>
        </w:tc>
        <w:tc>
          <w:tcPr>
            <w:tcW w:w="5103" w:type="dxa"/>
          </w:tcPr>
          <w:p w14:paraId="0607F680" w14:textId="20CC8BAD" w:rsidR="00EB38DB" w:rsidRPr="003228F3" w:rsidRDefault="00EB38DB" w:rsidP="00EB38DB">
            <w:pPr>
              <w:jc w:val="both"/>
              <w:rPr>
                <w:rFonts w:ascii="Arial" w:hAnsi="Arial" w:cs="Arial"/>
                <w:sz w:val="20"/>
                <w:szCs w:val="20"/>
              </w:rPr>
            </w:pPr>
            <w:r w:rsidRPr="003228F3">
              <w:rPr>
                <w:rFonts w:ascii="Arial" w:hAnsi="Arial" w:cs="Arial"/>
                <w:sz w:val="20"/>
                <w:szCs w:val="20"/>
              </w:rPr>
              <w:t xml:space="preserve">Tiekėjas turi ne mažiau kaip 1 specialistą (statinio statybos darbų vadovą), kuris laimėjimo atveju bus skiriamas Sutarties vykdymui, turintį teisę būti </w:t>
            </w:r>
            <w:r w:rsidRPr="003228F3">
              <w:rPr>
                <w:rFonts w:ascii="Arial" w:hAnsi="Arial" w:cs="Arial"/>
                <w:b/>
                <w:bCs/>
                <w:sz w:val="20"/>
                <w:szCs w:val="20"/>
              </w:rPr>
              <w:t>neypatingo statinio statybos darbų vadovu</w:t>
            </w:r>
            <w:r w:rsidRPr="003228F3">
              <w:rPr>
                <w:rFonts w:ascii="Arial" w:hAnsi="Arial" w:cs="Arial"/>
                <w:sz w:val="20"/>
                <w:szCs w:val="20"/>
              </w:rPr>
              <w:t>. Pirkėjui nėra svarbi statinių grupė ir (arba) pogrupis.</w:t>
            </w:r>
          </w:p>
        </w:tc>
        <w:tc>
          <w:tcPr>
            <w:tcW w:w="5242" w:type="dxa"/>
          </w:tcPr>
          <w:p w14:paraId="621734D3" w14:textId="77777777" w:rsidR="00EB38DB" w:rsidRDefault="00EB38DB" w:rsidP="00EB38DB">
            <w:pPr>
              <w:numPr>
                <w:ilvl w:val="0"/>
                <w:numId w:val="31"/>
              </w:numPr>
              <w:tabs>
                <w:tab w:val="left" w:pos="363"/>
              </w:tabs>
              <w:ind w:left="31" w:firstLine="0"/>
              <w:jc w:val="both"/>
              <w:rPr>
                <w:rFonts w:ascii="Arial" w:hAnsi="Arial" w:cs="Arial"/>
                <w:sz w:val="20"/>
                <w:szCs w:val="20"/>
              </w:rPr>
            </w:pPr>
            <w:r w:rsidRPr="003228F3">
              <w:rPr>
                <w:rFonts w:ascii="Arial" w:hAnsi="Arial" w:cs="Arial"/>
                <w:sz w:val="20"/>
                <w:szCs w:val="20"/>
              </w:rPr>
              <w:t>Specialisto vardas ir pavardė. Užpildoma SPS pateikta dokumento forma „Siūlomų specialistų sąrašo forma“ lentelė.</w:t>
            </w:r>
          </w:p>
          <w:p w14:paraId="2F527FB6" w14:textId="77777777" w:rsidR="00EB38DB" w:rsidRDefault="00EB38DB" w:rsidP="00EB38DB">
            <w:pPr>
              <w:numPr>
                <w:ilvl w:val="0"/>
                <w:numId w:val="31"/>
              </w:numPr>
              <w:tabs>
                <w:tab w:val="left" w:pos="363"/>
              </w:tabs>
              <w:ind w:left="31" w:firstLine="0"/>
              <w:jc w:val="both"/>
              <w:rPr>
                <w:rFonts w:ascii="Arial" w:hAnsi="Arial" w:cs="Arial"/>
                <w:sz w:val="20"/>
                <w:szCs w:val="20"/>
              </w:rPr>
            </w:pPr>
            <w:r w:rsidRPr="009A0C8F">
              <w:rPr>
                <w:rFonts w:ascii="Arial" w:hAnsi="Arial" w:cs="Arial"/>
                <w:sz w:val="20"/>
                <w:szCs w:val="20"/>
              </w:rPr>
              <w:t>VĮ Statybos sektoriaus vystymo agentūros išduoto atestato arba teisės pripažinimo dokumento, suteikiančio teisę eiti neypatingojo (arba ypatingojo) statinio statybos bendrųjų statybos darbų vadovo pareigas, kopija.</w:t>
            </w:r>
          </w:p>
          <w:p w14:paraId="0AFA22AA" w14:textId="77777777" w:rsidR="00EB38DB" w:rsidRDefault="00EB38DB" w:rsidP="00EB38DB">
            <w:pPr>
              <w:tabs>
                <w:tab w:val="left" w:pos="363"/>
              </w:tabs>
              <w:ind w:left="31"/>
              <w:jc w:val="both"/>
              <w:rPr>
                <w:rFonts w:ascii="Arial" w:hAnsi="Arial" w:cs="Arial"/>
                <w:sz w:val="20"/>
                <w:szCs w:val="20"/>
              </w:rPr>
            </w:pPr>
          </w:p>
          <w:p w14:paraId="7D7900F9" w14:textId="2F34C00C" w:rsidR="00EB38DB" w:rsidRPr="003228F3" w:rsidRDefault="00EB38DB" w:rsidP="00EB38DB">
            <w:pPr>
              <w:tabs>
                <w:tab w:val="left" w:pos="363"/>
              </w:tabs>
              <w:ind w:left="31"/>
              <w:jc w:val="both"/>
              <w:rPr>
                <w:rFonts w:ascii="Arial" w:hAnsi="Arial" w:cs="Arial"/>
                <w:sz w:val="20"/>
                <w:szCs w:val="20"/>
              </w:rPr>
            </w:pPr>
          </w:p>
        </w:tc>
        <w:tc>
          <w:tcPr>
            <w:tcW w:w="3683" w:type="dxa"/>
          </w:tcPr>
          <w:p w14:paraId="4D00B95C" w14:textId="77777777" w:rsidR="00EB38DB" w:rsidRDefault="00EB38DB" w:rsidP="00EB38DB">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2FD3EAFF" w14:textId="77777777" w:rsidR="00EB38DB" w:rsidRDefault="00EB38DB" w:rsidP="00EB38DB">
            <w:pPr>
              <w:jc w:val="both"/>
              <w:rPr>
                <w:rFonts w:ascii="Arial" w:hAnsi="Arial" w:cs="Arial"/>
                <w:sz w:val="20"/>
                <w:szCs w:val="20"/>
              </w:rPr>
            </w:pPr>
          </w:p>
          <w:p w14:paraId="6FEAF3AD" w14:textId="77777777" w:rsidR="00EB38DB" w:rsidRDefault="00EB38DB" w:rsidP="00EB38DB">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23933926" w14:textId="77777777" w:rsidR="00EB38DB" w:rsidRDefault="00EB38DB" w:rsidP="00EB38DB">
            <w:pPr>
              <w:jc w:val="both"/>
              <w:rPr>
                <w:rFonts w:ascii="Arial" w:hAnsi="Arial" w:cs="Arial"/>
                <w:color w:val="4472C4" w:themeColor="accent1"/>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r w:rsidRPr="009F3AFD">
              <w:rPr>
                <w:rFonts w:ascii="Arial" w:hAnsi="Arial" w:cs="Arial"/>
                <w:color w:val="4472C4" w:themeColor="accent1"/>
                <w:sz w:val="20"/>
                <w:szCs w:val="20"/>
              </w:rPr>
              <w:t xml:space="preserve"> </w:t>
            </w:r>
          </w:p>
          <w:p w14:paraId="311FC00D" w14:textId="62041FAC" w:rsidR="00EB38DB" w:rsidRPr="00FE5275" w:rsidRDefault="00EB38DB" w:rsidP="00EB38DB">
            <w:pPr>
              <w:jc w:val="both"/>
              <w:rPr>
                <w:rFonts w:ascii="Arial" w:hAnsi="Arial" w:cs="Arial"/>
                <w:sz w:val="20"/>
                <w:szCs w:val="20"/>
              </w:rPr>
            </w:pPr>
            <w:r w:rsidRPr="00B362F8">
              <w:rPr>
                <w:rFonts w:ascii="Arial" w:hAnsi="Arial" w:cs="Arial"/>
                <w:sz w:val="20"/>
                <w:szCs w:val="20"/>
              </w:rPr>
              <w:t xml:space="preserve">Jeigu šį kvalifikacinį reikalavimą tenkina užsienio šalyje registruotas tiekėjas, </w:t>
            </w:r>
            <w:r w:rsidRPr="00B362F8">
              <w:rPr>
                <w:rFonts w:ascii="Arial" w:hAnsi="Arial" w:cs="Arial"/>
                <w:sz w:val="20"/>
                <w:szCs w:val="20"/>
              </w:rPr>
              <w:lastRenderedPageBreak/>
              <w:t>prašome atkreipti dėmesį į BPS 18.3 punkto nuostatą.</w:t>
            </w:r>
          </w:p>
        </w:tc>
      </w:tr>
      <w:tr w:rsidR="00A87437" w:rsidRPr="00FE5275" w14:paraId="66451F7B" w14:textId="77777777" w:rsidTr="00AD6D78">
        <w:tc>
          <w:tcPr>
            <w:tcW w:w="704" w:type="dxa"/>
          </w:tcPr>
          <w:p w14:paraId="1C6DF08A" w14:textId="77777777" w:rsidR="00A87437" w:rsidRPr="00FE5275" w:rsidRDefault="00A87437" w:rsidP="00A87437">
            <w:pPr>
              <w:pStyle w:val="ListParagraph"/>
              <w:numPr>
                <w:ilvl w:val="0"/>
                <w:numId w:val="19"/>
              </w:numPr>
              <w:ind w:left="0" w:firstLine="0"/>
              <w:rPr>
                <w:rFonts w:ascii="Arial" w:hAnsi="Arial" w:cs="Arial"/>
                <w:sz w:val="20"/>
                <w:szCs w:val="20"/>
              </w:rPr>
            </w:pPr>
          </w:p>
        </w:tc>
        <w:tc>
          <w:tcPr>
            <w:tcW w:w="5103" w:type="dxa"/>
          </w:tcPr>
          <w:p w14:paraId="40B195F4" w14:textId="4676194D" w:rsidR="00A87437" w:rsidRPr="003228F3" w:rsidRDefault="00A87437" w:rsidP="00A87437">
            <w:pPr>
              <w:jc w:val="both"/>
              <w:rPr>
                <w:rFonts w:ascii="Arial" w:hAnsi="Arial" w:cs="Arial"/>
                <w:sz w:val="20"/>
                <w:szCs w:val="20"/>
              </w:rPr>
            </w:pPr>
            <w:r w:rsidRPr="00A87437">
              <w:rPr>
                <w:rFonts w:ascii="Arial" w:hAnsi="Arial" w:cs="Arial"/>
                <w:sz w:val="20"/>
                <w:szCs w:val="20"/>
              </w:rPr>
              <w:t>Tiekėjas turi ne mažiau kaip 1 darbų vadovą, turintį VK (iki 10 kV arba aukštesnės įtampos) kategoriją.</w:t>
            </w:r>
          </w:p>
        </w:tc>
        <w:tc>
          <w:tcPr>
            <w:tcW w:w="5242" w:type="dxa"/>
          </w:tcPr>
          <w:p w14:paraId="7F3DE2AF" w14:textId="77777777" w:rsidR="00A87437" w:rsidRPr="00A87437" w:rsidRDefault="00A87437" w:rsidP="00A87437">
            <w:pPr>
              <w:numPr>
                <w:ilvl w:val="0"/>
                <w:numId w:val="32"/>
              </w:numPr>
              <w:tabs>
                <w:tab w:val="left" w:pos="363"/>
              </w:tabs>
              <w:ind w:left="31" w:firstLine="0"/>
              <w:jc w:val="both"/>
              <w:rPr>
                <w:rFonts w:ascii="Arial" w:hAnsi="Arial" w:cs="Arial"/>
                <w:sz w:val="20"/>
                <w:szCs w:val="20"/>
              </w:rPr>
            </w:pPr>
            <w:r w:rsidRPr="00A87437">
              <w:rPr>
                <w:rFonts w:ascii="Arial" w:hAnsi="Arial" w:cs="Arial"/>
                <w:sz w:val="20"/>
                <w:szCs w:val="20"/>
              </w:rPr>
              <w:t>Specialisto vardas ir pavardė. Užpildoma SPS priede „Siūlomų specialistų sąrašo forma“ pateikta lentelė.</w:t>
            </w:r>
          </w:p>
          <w:p w14:paraId="042E44B8" w14:textId="77777777" w:rsidR="00A87437" w:rsidRPr="00A87437" w:rsidRDefault="00A87437" w:rsidP="00A87437">
            <w:pPr>
              <w:numPr>
                <w:ilvl w:val="0"/>
                <w:numId w:val="32"/>
              </w:numPr>
              <w:tabs>
                <w:tab w:val="left" w:pos="363"/>
              </w:tabs>
              <w:ind w:left="31" w:firstLine="0"/>
              <w:jc w:val="both"/>
              <w:rPr>
                <w:rFonts w:ascii="Arial" w:hAnsi="Arial" w:cs="Arial"/>
                <w:sz w:val="20"/>
                <w:szCs w:val="20"/>
              </w:rPr>
            </w:pPr>
            <w:r w:rsidRPr="00A87437">
              <w:rPr>
                <w:rFonts w:ascii="Arial" w:hAnsi="Arial" w:cs="Arial"/>
                <w:sz w:val="20"/>
                <w:szCs w:val="20"/>
              </w:rPr>
              <w:t>Licencijuotos elektrotechnikos darbuotojų sertifikavimo įstaigos arba energetikos įmonės pagal atestavimo aprašą* atestuotų elektrotechnikos darbuotojų, galinčių būti darbų vadovu, atestatų kopijas.</w:t>
            </w:r>
          </w:p>
          <w:p w14:paraId="7E0F051B" w14:textId="77777777" w:rsidR="00A87437" w:rsidRPr="00A87437" w:rsidRDefault="00A87437" w:rsidP="00A87437">
            <w:pPr>
              <w:tabs>
                <w:tab w:val="left" w:pos="363"/>
              </w:tabs>
              <w:ind w:left="31"/>
              <w:jc w:val="both"/>
              <w:rPr>
                <w:rFonts w:ascii="Arial" w:hAnsi="Arial" w:cs="Arial"/>
                <w:i/>
                <w:iCs/>
                <w:sz w:val="20"/>
                <w:szCs w:val="20"/>
              </w:rPr>
            </w:pPr>
            <w:r w:rsidRPr="00A87437">
              <w:rPr>
                <w:rFonts w:ascii="Arial" w:hAnsi="Arial" w:cs="Arial"/>
                <w:sz w:val="20"/>
                <w:szCs w:val="20"/>
              </w:rPr>
              <w:t>*</w:t>
            </w:r>
            <w:r w:rsidRPr="00A87437">
              <w:rPr>
                <w:rFonts w:ascii="Arial" w:hAnsi="Arial" w:cs="Arial"/>
                <w:i/>
                <w:iCs/>
                <w:sz w:val="20"/>
                <w:szCs w:val="20"/>
              </w:rPr>
              <w:t>Energetikos objektus, įrenginius statančių ir eksploatuojančių darbuotojų atestavimo tvarkos aprašas.</w:t>
            </w:r>
          </w:p>
          <w:p w14:paraId="77D297D7" w14:textId="77777777" w:rsidR="00A87437" w:rsidRPr="003228F3" w:rsidRDefault="00A87437" w:rsidP="00A87437">
            <w:pPr>
              <w:tabs>
                <w:tab w:val="left" w:pos="363"/>
              </w:tabs>
              <w:ind w:left="31"/>
              <w:jc w:val="both"/>
              <w:rPr>
                <w:rFonts w:ascii="Arial" w:hAnsi="Arial" w:cs="Arial"/>
                <w:sz w:val="20"/>
                <w:szCs w:val="20"/>
              </w:rPr>
            </w:pPr>
          </w:p>
        </w:tc>
        <w:tc>
          <w:tcPr>
            <w:tcW w:w="3683" w:type="dxa"/>
          </w:tcPr>
          <w:p w14:paraId="3A8A441B" w14:textId="77777777" w:rsidR="00A87437" w:rsidRDefault="00A87437" w:rsidP="00A87437">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65638AE3" w14:textId="77777777" w:rsidR="00A87437" w:rsidRDefault="00A87437" w:rsidP="00A87437">
            <w:pPr>
              <w:jc w:val="both"/>
              <w:rPr>
                <w:rFonts w:ascii="Arial" w:hAnsi="Arial" w:cs="Arial"/>
                <w:sz w:val="20"/>
                <w:szCs w:val="20"/>
              </w:rPr>
            </w:pPr>
          </w:p>
          <w:p w14:paraId="36D40074" w14:textId="77777777" w:rsidR="00A87437" w:rsidRDefault="00A87437" w:rsidP="00A87437">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4E54C281" w14:textId="77777777" w:rsidR="00A87437" w:rsidRDefault="00A87437" w:rsidP="00A87437">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51D10AC2" w14:textId="77777777" w:rsidR="006C3063" w:rsidRDefault="006C3063" w:rsidP="00A87437">
            <w:pPr>
              <w:jc w:val="both"/>
              <w:rPr>
                <w:rFonts w:ascii="Arial" w:hAnsi="Arial" w:cs="Arial"/>
                <w:sz w:val="20"/>
                <w:szCs w:val="20"/>
              </w:rPr>
            </w:pPr>
          </w:p>
          <w:p w14:paraId="65180A04" w14:textId="5FC62ECF" w:rsidR="006C3063" w:rsidRPr="0042619B" w:rsidRDefault="006C3063" w:rsidP="00A87437">
            <w:pPr>
              <w:jc w:val="both"/>
              <w:rPr>
                <w:rFonts w:ascii="Arial" w:hAnsi="Arial" w:cs="Arial"/>
                <w:sz w:val="20"/>
                <w:szCs w:val="20"/>
              </w:rPr>
            </w:pPr>
            <w:r w:rsidRPr="00B362F8">
              <w:rPr>
                <w:rFonts w:ascii="Arial" w:hAnsi="Arial" w:cs="Arial"/>
                <w:sz w:val="20"/>
                <w:szCs w:val="20"/>
              </w:rPr>
              <w:t>Jeigu šį kvalifikacinį reikalavimą tenkina užsienio šalyje registruotas tiekėjas, prašome atkreipti dėmesį į BPS 18.3 punkto nuostatą.</w:t>
            </w:r>
          </w:p>
        </w:tc>
      </w:tr>
    </w:tbl>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2"/>
      <w:headerReference w:type="firs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267A1" w14:textId="77777777" w:rsidR="003A647F" w:rsidRDefault="003A647F" w:rsidP="001C65C9">
      <w:pPr>
        <w:spacing w:after="0" w:line="240" w:lineRule="auto"/>
      </w:pPr>
      <w:r>
        <w:separator/>
      </w:r>
    </w:p>
  </w:endnote>
  <w:endnote w:type="continuationSeparator" w:id="0">
    <w:p w14:paraId="700C5972" w14:textId="77777777" w:rsidR="003A647F" w:rsidRDefault="003A647F" w:rsidP="001C65C9">
      <w:pPr>
        <w:spacing w:after="0" w:line="240" w:lineRule="auto"/>
      </w:pPr>
      <w:r>
        <w:continuationSeparator/>
      </w:r>
    </w:p>
  </w:endnote>
  <w:endnote w:type="continuationNotice" w:id="1">
    <w:p w14:paraId="660235E8" w14:textId="77777777" w:rsidR="003A647F" w:rsidRDefault="003A64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2EB96" w14:textId="77777777" w:rsidR="003A647F" w:rsidRDefault="003A647F" w:rsidP="001C65C9">
      <w:pPr>
        <w:spacing w:after="0" w:line="240" w:lineRule="auto"/>
      </w:pPr>
      <w:r>
        <w:separator/>
      </w:r>
    </w:p>
  </w:footnote>
  <w:footnote w:type="continuationSeparator" w:id="0">
    <w:p w14:paraId="2D5CC313" w14:textId="77777777" w:rsidR="003A647F" w:rsidRDefault="003A647F" w:rsidP="001C65C9">
      <w:pPr>
        <w:spacing w:after="0" w:line="240" w:lineRule="auto"/>
      </w:pPr>
      <w:r>
        <w:continuationSeparator/>
      </w:r>
    </w:p>
  </w:footnote>
  <w:footnote w:type="continuationNotice" w:id="1">
    <w:p w14:paraId="59EFDCE3" w14:textId="77777777" w:rsidR="003A647F" w:rsidRDefault="003A647F">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BB499C"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BB499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4322624"/>
    <w:multiLevelType w:val="hybridMultilevel"/>
    <w:tmpl w:val="F2462200"/>
    <w:lvl w:ilvl="0" w:tplc="5EEAD40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B8D6DEA"/>
    <w:multiLevelType w:val="hybridMultilevel"/>
    <w:tmpl w:val="B3543348"/>
    <w:lvl w:ilvl="0" w:tplc="3F1A36B2">
      <w:start w:val="1"/>
      <w:numFmt w:val="decimal"/>
      <w:lvlText w:val="%1)"/>
      <w:lvlJc w:val="left"/>
      <w:pPr>
        <w:ind w:left="394" w:hanging="360"/>
      </w:pPr>
    </w:lvl>
    <w:lvl w:ilvl="1" w:tplc="04270019">
      <w:start w:val="1"/>
      <w:numFmt w:val="lowerLetter"/>
      <w:lvlText w:val="%2."/>
      <w:lvlJc w:val="left"/>
      <w:pPr>
        <w:ind w:left="1114" w:hanging="360"/>
      </w:pPr>
    </w:lvl>
    <w:lvl w:ilvl="2" w:tplc="0427001B">
      <w:start w:val="1"/>
      <w:numFmt w:val="lowerRoman"/>
      <w:lvlText w:val="%3."/>
      <w:lvlJc w:val="right"/>
      <w:pPr>
        <w:ind w:left="1834" w:hanging="180"/>
      </w:pPr>
    </w:lvl>
    <w:lvl w:ilvl="3" w:tplc="0427000F">
      <w:start w:val="1"/>
      <w:numFmt w:val="decimal"/>
      <w:lvlText w:val="%4."/>
      <w:lvlJc w:val="left"/>
      <w:pPr>
        <w:ind w:left="2554" w:hanging="360"/>
      </w:pPr>
    </w:lvl>
    <w:lvl w:ilvl="4" w:tplc="04270019">
      <w:start w:val="1"/>
      <w:numFmt w:val="lowerLetter"/>
      <w:lvlText w:val="%5."/>
      <w:lvlJc w:val="left"/>
      <w:pPr>
        <w:ind w:left="3274" w:hanging="360"/>
      </w:pPr>
    </w:lvl>
    <w:lvl w:ilvl="5" w:tplc="0427001B">
      <w:start w:val="1"/>
      <w:numFmt w:val="lowerRoman"/>
      <w:lvlText w:val="%6."/>
      <w:lvlJc w:val="right"/>
      <w:pPr>
        <w:ind w:left="3994" w:hanging="180"/>
      </w:pPr>
    </w:lvl>
    <w:lvl w:ilvl="6" w:tplc="0427000F">
      <w:start w:val="1"/>
      <w:numFmt w:val="decimal"/>
      <w:lvlText w:val="%7."/>
      <w:lvlJc w:val="left"/>
      <w:pPr>
        <w:ind w:left="4714" w:hanging="360"/>
      </w:pPr>
    </w:lvl>
    <w:lvl w:ilvl="7" w:tplc="04270019">
      <w:start w:val="1"/>
      <w:numFmt w:val="lowerLetter"/>
      <w:lvlText w:val="%8."/>
      <w:lvlJc w:val="left"/>
      <w:pPr>
        <w:ind w:left="5434" w:hanging="360"/>
      </w:pPr>
    </w:lvl>
    <w:lvl w:ilvl="8" w:tplc="0427001B">
      <w:start w:val="1"/>
      <w:numFmt w:val="lowerRoman"/>
      <w:lvlText w:val="%9."/>
      <w:lvlJc w:val="right"/>
      <w:pPr>
        <w:ind w:left="6154" w:hanging="180"/>
      </w:pPr>
    </w:lvl>
  </w:abstractNum>
  <w:abstractNum w:abstractNumId="2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088186F"/>
    <w:multiLevelType w:val="hybridMultilevel"/>
    <w:tmpl w:val="371EF680"/>
    <w:lvl w:ilvl="0" w:tplc="FFFFFFFF">
      <w:start w:val="1"/>
      <w:numFmt w:val="decimal"/>
      <w:lvlText w:val="%1)"/>
      <w:lvlJc w:val="left"/>
      <w:pPr>
        <w:ind w:left="720" w:hanging="360"/>
      </w:pPr>
      <w:rPr>
        <w:rFonts w:ascii="Arial" w:hAnsi="Arial" w:cs="Times New Roman"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686706F9"/>
    <w:multiLevelType w:val="hybridMultilevel"/>
    <w:tmpl w:val="A8C8B48A"/>
    <w:lvl w:ilvl="0" w:tplc="5EEAD40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6"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0F007F3"/>
    <w:multiLevelType w:val="hybridMultilevel"/>
    <w:tmpl w:val="8A46264C"/>
    <w:lvl w:ilvl="0" w:tplc="2022044E">
      <w:start w:val="1"/>
      <w:numFmt w:val="decimal"/>
      <w:lvlText w:val="%1)"/>
      <w:lvlJc w:val="left"/>
      <w:pPr>
        <w:ind w:left="720" w:hanging="360"/>
      </w:pPr>
      <w:rPr>
        <w:rFonts w:eastAsia="Arial"/>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4"/>
  </w:num>
  <w:num w:numId="2" w16cid:durableId="1856381619">
    <w:abstractNumId w:val="20"/>
  </w:num>
  <w:num w:numId="3" w16cid:durableId="574971237">
    <w:abstractNumId w:val="9"/>
  </w:num>
  <w:num w:numId="4" w16cid:durableId="42947886">
    <w:abstractNumId w:val="30"/>
  </w:num>
  <w:num w:numId="5" w16cid:durableId="1611467755">
    <w:abstractNumId w:val="28"/>
  </w:num>
  <w:num w:numId="6" w16cid:durableId="363751266">
    <w:abstractNumId w:val="26"/>
  </w:num>
  <w:num w:numId="7" w16cid:durableId="844562966">
    <w:abstractNumId w:val="17"/>
  </w:num>
  <w:num w:numId="8" w16cid:durableId="1682775066">
    <w:abstractNumId w:val="18"/>
  </w:num>
  <w:num w:numId="9" w16cid:durableId="1093664921">
    <w:abstractNumId w:val="2"/>
  </w:num>
  <w:num w:numId="10" w16cid:durableId="1463231814">
    <w:abstractNumId w:val="6"/>
  </w:num>
  <w:num w:numId="11" w16cid:durableId="1165897368">
    <w:abstractNumId w:val="12"/>
  </w:num>
  <w:num w:numId="12" w16cid:durableId="401871590">
    <w:abstractNumId w:val="14"/>
  </w:num>
  <w:num w:numId="13" w16cid:durableId="1775638317">
    <w:abstractNumId w:val="16"/>
  </w:num>
  <w:num w:numId="14" w16cid:durableId="1890797958">
    <w:abstractNumId w:val="19"/>
  </w:num>
  <w:num w:numId="15" w16cid:durableId="874342589">
    <w:abstractNumId w:val="22"/>
  </w:num>
  <w:num w:numId="16" w16cid:durableId="711466002">
    <w:abstractNumId w:val="7"/>
  </w:num>
  <w:num w:numId="17" w16cid:durableId="762535155">
    <w:abstractNumId w:val="3"/>
  </w:num>
  <w:num w:numId="18" w16cid:durableId="1587108810">
    <w:abstractNumId w:val="5"/>
  </w:num>
  <w:num w:numId="19" w16cid:durableId="1073309877">
    <w:abstractNumId w:val="15"/>
  </w:num>
  <w:num w:numId="20" w16cid:durableId="1058430198">
    <w:abstractNumId w:val="4"/>
  </w:num>
  <w:num w:numId="21" w16cid:durableId="845942184">
    <w:abstractNumId w:val="10"/>
  </w:num>
  <w:num w:numId="22" w16cid:durableId="140509944">
    <w:abstractNumId w:val="0"/>
  </w:num>
  <w:num w:numId="23" w16cid:durableId="152717884">
    <w:abstractNumId w:val="8"/>
  </w:num>
  <w:num w:numId="24" w16cid:durableId="1094672404">
    <w:abstractNumId w:val="13"/>
  </w:num>
  <w:num w:numId="25" w16cid:durableId="1484615035">
    <w:abstractNumId w:val="29"/>
  </w:num>
  <w:num w:numId="26" w16cid:durableId="787970694">
    <w:abstractNumId w:val="11"/>
  </w:num>
  <w:num w:numId="27" w16cid:durableId="11527955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01109150">
    <w:abstractNumId w:val="25"/>
  </w:num>
  <w:num w:numId="29" w16cid:durableId="542985328">
    <w:abstractNumId w:val="25"/>
  </w:num>
  <w:num w:numId="30" w16cid:durableId="510724246">
    <w:abstractNumId w:val="1"/>
  </w:num>
  <w:num w:numId="31" w16cid:durableId="20620967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98274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05B9"/>
    <w:rsid w:val="00084596"/>
    <w:rsid w:val="00085E49"/>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14F"/>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2CD"/>
    <w:rsid w:val="00141828"/>
    <w:rsid w:val="001430F4"/>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02EC9"/>
    <w:rsid w:val="00310DFA"/>
    <w:rsid w:val="003148D6"/>
    <w:rsid w:val="003228F3"/>
    <w:rsid w:val="00323C20"/>
    <w:rsid w:val="0032747A"/>
    <w:rsid w:val="00336B61"/>
    <w:rsid w:val="00336F41"/>
    <w:rsid w:val="003447A7"/>
    <w:rsid w:val="00345264"/>
    <w:rsid w:val="00345C12"/>
    <w:rsid w:val="0035063E"/>
    <w:rsid w:val="00350786"/>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47F"/>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126"/>
    <w:rsid w:val="00412CF0"/>
    <w:rsid w:val="00421959"/>
    <w:rsid w:val="00424D3C"/>
    <w:rsid w:val="00426661"/>
    <w:rsid w:val="00431CC8"/>
    <w:rsid w:val="00432094"/>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86B78"/>
    <w:rsid w:val="004A0C87"/>
    <w:rsid w:val="004A24CC"/>
    <w:rsid w:val="004A6433"/>
    <w:rsid w:val="004B258A"/>
    <w:rsid w:val="004B4E63"/>
    <w:rsid w:val="004B60CE"/>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50B"/>
    <w:rsid w:val="005B2DE5"/>
    <w:rsid w:val="005B6DA2"/>
    <w:rsid w:val="005C5A1E"/>
    <w:rsid w:val="005C7D41"/>
    <w:rsid w:val="005D055F"/>
    <w:rsid w:val="005D096A"/>
    <w:rsid w:val="005D1C7A"/>
    <w:rsid w:val="005D68AD"/>
    <w:rsid w:val="005D68B2"/>
    <w:rsid w:val="005E0D3E"/>
    <w:rsid w:val="005F0DE2"/>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3063"/>
    <w:rsid w:val="006C6260"/>
    <w:rsid w:val="006D0070"/>
    <w:rsid w:val="006D0C22"/>
    <w:rsid w:val="006D3B39"/>
    <w:rsid w:val="006D7214"/>
    <w:rsid w:val="006E0817"/>
    <w:rsid w:val="006E1A8E"/>
    <w:rsid w:val="006E2DFC"/>
    <w:rsid w:val="006E35FC"/>
    <w:rsid w:val="006E473F"/>
    <w:rsid w:val="006E53C3"/>
    <w:rsid w:val="006F231D"/>
    <w:rsid w:val="006F31B3"/>
    <w:rsid w:val="00701D86"/>
    <w:rsid w:val="00704B81"/>
    <w:rsid w:val="00707D6B"/>
    <w:rsid w:val="00710BFC"/>
    <w:rsid w:val="00710D76"/>
    <w:rsid w:val="00711A6D"/>
    <w:rsid w:val="00713213"/>
    <w:rsid w:val="007144E5"/>
    <w:rsid w:val="00716B1C"/>
    <w:rsid w:val="00716C23"/>
    <w:rsid w:val="00723680"/>
    <w:rsid w:val="00732A89"/>
    <w:rsid w:val="00732BF9"/>
    <w:rsid w:val="007339E0"/>
    <w:rsid w:val="00733CD0"/>
    <w:rsid w:val="00737C8C"/>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1E5F"/>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60FB"/>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38FE"/>
    <w:rsid w:val="008458B6"/>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39E4"/>
    <w:rsid w:val="008C5D35"/>
    <w:rsid w:val="008C61F5"/>
    <w:rsid w:val="008D0947"/>
    <w:rsid w:val="008D1DE1"/>
    <w:rsid w:val="008D5AFC"/>
    <w:rsid w:val="008D627B"/>
    <w:rsid w:val="008E20A0"/>
    <w:rsid w:val="008E5EA0"/>
    <w:rsid w:val="008E5F38"/>
    <w:rsid w:val="008F1144"/>
    <w:rsid w:val="008F6AF7"/>
    <w:rsid w:val="00901362"/>
    <w:rsid w:val="00902363"/>
    <w:rsid w:val="00905C4F"/>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3598"/>
    <w:rsid w:val="009849EE"/>
    <w:rsid w:val="009929D3"/>
    <w:rsid w:val="00993044"/>
    <w:rsid w:val="009946C4"/>
    <w:rsid w:val="00994B20"/>
    <w:rsid w:val="00996190"/>
    <w:rsid w:val="00997C07"/>
    <w:rsid w:val="009A0BEB"/>
    <w:rsid w:val="009A0C8F"/>
    <w:rsid w:val="009A1AF0"/>
    <w:rsid w:val="009A38E4"/>
    <w:rsid w:val="009A5A80"/>
    <w:rsid w:val="009A63D6"/>
    <w:rsid w:val="009B3B95"/>
    <w:rsid w:val="009B508A"/>
    <w:rsid w:val="009B6FB3"/>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87437"/>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1D77"/>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B499C"/>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5311E"/>
    <w:rsid w:val="00C61B69"/>
    <w:rsid w:val="00C63B1C"/>
    <w:rsid w:val="00C65832"/>
    <w:rsid w:val="00C74D64"/>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57E02"/>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C74A8"/>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064A"/>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2B40"/>
    <w:rsid w:val="00E84369"/>
    <w:rsid w:val="00E8695F"/>
    <w:rsid w:val="00E8745F"/>
    <w:rsid w:val="00E92724"/>
    <w:rsid w:val="00E9293E"/>
    <w:rsid w:val="00E95596"/>
    <w:rsid w:val="00E95DD3"/>
    <w:rsid w:val="00E96D5B"/>
    <w:rsid w:val="00EA1DD2"/>
    <w:rsid w:val="00EA2056"/>
    <w:rsid w:val="00EA3467"/>
    <w:rsid w:val="00EA4971"/>
    <w:rsid w:val="00EB38DB"/>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040F5"/>
    <w:rsid w:val="00F13761"/>
    <w:rsid w:val="00F14A1F"/>
    <w:rsid w:val="00F14BD0"/>
    <w:rsid w:val="00F16A1C"/>
    <w:rsid w:val="00F17046"/>
    <w:rsid w:val="00F229C9"/>
    <w:rsid w:val="00F231ED"/>
    <w:rsid w:val="00F27F8E"/>
    <w:rsid w:val="00F31966"/>
    <w:rsid w:val="00F3222A"/>
    <w:rsid w:val="00F35757"/>
    <w:rsid w:val="00F41936"/>
    <w:rsid w:val="00F453D5"/>
    <w:rsid w:val="00F4674D"/>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8698D"/>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055"/>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 w:type="paragraph" w:styleId="Revision">
    <w:name w:val="Revision"/>
    <w:hidden/>
    <w:uiPriority w:val="99"/>
    <w:semiHidden/>
    <w:rsid w:val="006C306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53358">
      <w:bodyDiv w:val="1"/>
      <w:marLeft w:val="0"/>
      <w:marRight w:val="0"/>
      <w:marTop w:val="0"/>
      <w:marBottom w:val="0"/>
      <w:divBdr>
        <w:top w:val="none" w:sz="0" w:space="0" w:color="auto"/>
        <w:left w:val="none" w:sz="0" w:space="0" w:color="auto"/>
        <w:bottom w:val="none" w:sz="0" w:space="0" w:color="auto"/>
        <w:right w:val="none" w:sz="0" w:space="0" w:color="auto"/>
      </w:divBdr>
    </w:div>
    <w:div w:id="229390311">
      <w:bodyDiv w:val="1"/>
      <w:marLeft w:val="0"/>
      <w:marRight w:val="0"/>
      <w:marTop w:val="0"/>
      <w:marBottom w:val="0"/>
      <w:divBdr>
        <w:top w:val="none" w:sz="0" w:space="0" w:color="auto"/>
        <w:left w:val="none" w:sz="0" w:space="0" w:color="auto"/>
        <w:bottom w:val="none" w:sz="0" w:space="0" w:color="auto"/>
        <w:right w:val="none" w:sz="0" w:space="0" w:color="auto"/>
      </w:divBdr>
    </w:div>
    <w:div w:id="747308104">
      <w:bodyDiv w:val="1"/>
      <w:marLeft w:val="0"/>
      <w:marRight w:val="0"/>
      <w:marTop w:val="0"/>
      <w:marBottom w:val="0"/>
      <w:divBdr>
        <w:top w:val="none" w:sz="0" w:space="0" w:color="auto"/>
        <w:left w:val="none" w:sz="0" w:space="0" w:color="auto"/>
        <w:bottom w:val="none" w:sz="0" w:space="0" w:color="auto"/>
        <w:right w:val="none" w:sz="0" w:space="0" w:color="auto"/>
      </w:divBdr>
    </w:div>
    <w:div w:id="950092468">
      <w:bodyDiv w:val="1"/>
      <w:marLeft w:val="0"/>
      <w:marRight w:val="0"/>
      <w:marTop w:val="0"/>
      <w:marBottom w:val="0"/>
      <w:divBdr>
        <w:top w:val="none" w:sz="0" w:space="0" w:color="auto"/>
        <w:left w:val="none" w:sz="0" w:space="0" w:color="auto"/>
        <w:bottom w:val="none" w:sz="0" w:space="0" w:color="auto"/>
        <w:right w:val="none" w:sz="0" w:space="0" w:color="auto"/>
      </w:divBdr>
    </w:div>
    <w:div w:id="1443955620">
      <w:bodyDiv w:val="1"/>
      <w:marLeft w:val="0"/>
      <w:marRight w:val="0"/>
      <w:marTop w:val="0"/>
      <w:marBottom w:val="0"/>
      <w:divBdr>
        <w:top w:val="none" w:sz="0" w:space="0" w:color="auto"/>
        <w:left w:val="none" w:sz="0" w:space="0" w:color="auto"/>
        <w:bottom w:val="none" w:sz="0" w:space="0" w:color="auto"/>
        <w:right w:val="none" w:sz="0" w:space="0" w:color="auto"/>
      </w:divBdr>
    </w:div>
    <w:div w:id="1911109509">
      <w:bodyDiv w:val="1"/>
      <w:marLeft w:val="0"/>
      <w:marRight w:val="0"/>
      <w:marTop w:val="0"/>
      <w:marBottom w:val="0"/>
      <w:divBdr>
        <w:top w:val="none" w:sz="0" w:space="0" w:color="auto"/>
        <w:left w:val="none" w:sz="0" w:space="0" w:color="auto"/>
        <w:bottom w:val="none" w:sz="0" w:space="0" w:color="auto"/>
        <w:right w:val="none" w:sz="0" w:space="0" w:color="auto"/>
      </w:divBdr>
    </w:div>
    <w:div w:id="1915430335">
      <w:bodyDiv w:val="1"/>
      <w:marLeft w:val="0"/>
      <w:marRight w:val="0"/>
      <w:marTop w:val="0"/>
      <w:marBottom w:val="0"/>
      <w:divBdr>
        <w:top w:val="none" w:sz="0" w:space="0" w:color="auto"/>
        <w:left w:val="none" w:sz="0" w:space="0" w:color="auto"/>
        <w:bottom w:val="none" w:sz="0" w:space="0" w:color="auto"/>
        <w:right w:val="none" w:sz="0" w:space="0" w:color="auto"/>
      </w:divBdr>
    </w:div>
    <w:div w:id="1984850812">
      <w:bodyDiv w:val="1"/>
      <w:marLeft w:val="0"/>
      <w:marRight w:val="0"/>
      <w:marTop w:val="0"/>
      <w:marBottom w:val="0"/>
      <w:divBdr>
        <w:top w:val="none" w:sz="0" w:space="0" w:color="auto"/>
        <w:left w:val="none" w:sz="0" w:space="0" w:color="auto"/>
        <w:bottom w:val="none" w:sz="0" w:space="0" w:color="auto"/>
        <w:right w:val="none" w:sz="0" w:space="0" w:color="auto"/>
      </w:divBdr>
    </w:div>
    <w:div w:id="2043096321">
      <w:bodyDiv w:val="1"/>
      <w:marLeft w:val="0"/>
      <w:marRight w:val="0"/>
      <w:marTop w:val="0"/>
      <w:marBottom w:val="0"/>
      <w:divBdr>
        <w:top w:val="none" w:sz="0" w:space="0" w:color="auto"/>
        <w:left w:val="none" w:sz="0" w:space="0" w:color="auto"/>
        <w:bottom w:val="none" w:sz="0" w:space="0" w:color="auto"/>
        <w:right w:val="none" w:sz="0" w:space="0" w:color="auto"/>
      </w:divBdr>
    </w:div>
    <w:div w:id="2053966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AD9247-3C5D-40A1-AE29-D9948E1557E3}">
  <ds:schemaRefs>
    <ds:schemaRef ds:uri="http://www.w3.org/XML/1998/namespace"/>
    <ds:schemaRef ds:uri="http://purl.org/dc/elements/1.1/"/>
    <ds:schemaRef ds:uri="http://schemas.openxmlformats.org/package/2006/metadata/core-properties"/>
    <ds:schemaRef ds:uri="http://purl.org/dc/dcmitype/"/>
    <ds:schemaRef ds:uri="http://schemas.microsoft.com/office/2006/documentManagement/types"/>
    <ds:schemaRef ds:uri="http://schemas.microsoft.com/office/2006/metadata/properties"/>
    <ds:schemaRef ds:uri="http://schemas.microsoft.com/office/infopath/2007/PartnerControls"/>
    <ds:schemaRef ds:uri="8e1067c2-82b2-43e6-ba4a-21d0911eaf9a"/>
    <ds:schemaRef ds:uri="http://purl.org/dc/te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27C058EB-4295-4612-ADCE-4C136F99E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E06DD2-8C85-411A-81A6-C70145367E3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84</TotalTime>
  <Pages>12</Pages>
  <Words>18433</Words>
  <Characters>10507</Characters>
  <Application>Microsoft Office Word</Application>
  <DocSecurity>0</DocSecurity>
  <Lines>87</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42</cp:revision>
  <dcterms:created xsi:type="dcterms:W3CDTF">2025-01-21T10:48:00Z</dcterms:created>
  <dcterms:modified xsi:type="dcterms:W3CDTF">2025-09-30T09:52:00Z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